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FC250A" w14:textId="77777777" w:rsidR="009D610A" w:rsidRDefault="009D6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0A25EB85" w14:textId="77777777" w:rsidR="009D610A" w:rsidRDefault="003367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 wp14:anchorId="32F23752" wp14:editId="11411BEF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8FC98" w14:textId="77777777" w:rsidR="009D610A" w:rsidRDefault="003367F0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188F44AA" w14:textId="77777777" w:rsidR="009D610A" w:rsidRDefault="003367F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</w:rPr>
        <w:t>АНУЧИНСКОГО МУНИЦИПАЛЬНОГО ОКРУГА ПРИМОРСКОГО КРАЯ</w:t>
      </w:r>
    </w:p>
    <w:p w14:paraId="4B49E188" w14:textId="77777777" w:rsidR="009D610A" w:rsidRDefault="009D610A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6C5E0BF3" w14:textId="77777777" w:rsidR="009D610A" w:rsidRPr="003367F0" w:rsidRDefault="003367F0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color w:val="000000"/>
          <w:sz w:val="28"/>
        </w:rPr>
      </w:pPr>
      <w:r w:rsidRPr="003367F0">
        <w:rPr>
          <w:rFonts w:ascii="Times New Roman" w:eastAsia="Calibri" w:hAnsi="Times New Roman" w:cs="Times New Roman"/>
          <w:color w:val="000000"/>
          <w:sz w:val="28"/>
        </w:rPr>
        <w:t>П О С Т А Н О В Л Е Н И Е</w:t>
      </w:r>
    </w:p>
    <w:p w14:paraId="6EFD588B" w14:textId="77777777" w:rsidR="009D610A" w:rsidRDefault="009D610A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083AC2A9" w14:textId="77777777" w:rsidR="009D610A" w:rsidRDefault="009D6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11"/>
        <w:gridCol w:w="4890"/>
        <w:gridCol w:w="561"/>
        <w:gridCol w:w="1309"/>
      </w:tblGrid>
      <w:tr w:rsidR="009D610A" w14:paraId="5FE2BCA0" w14:textId="77777777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14:paraId="514A921A" w14:textId="25110D76" w:rsidR="009D610A" w:rsidRPr="003367F0" w:rsidRDefault="00336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3367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08.07.2026</w:t>
            </w:r>
            <w:r w:rsidRPr="003367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      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34D3DEF1" w14:textId="5C91C64B" w:rsidR="009D610A" w:rsidRDefault="003367F0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F1C81D1" w14:textId="77777777" w:rsidR="009D610A" w:rsidRDefault="00336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3AD0698" w14:textId="5B45416D" w:rsidR="009D610A" w:rsidRDefault="003367F0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186B23F0" w14:textId="77777777" w:rsidR="009D610A" w:rsidRDefault="009D6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4E718C" w14:textId="77777777" w:rsidR="009D610A" w:rsidRDefault="009D6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66ED04" w14:textId="77777777" w:rsidR="009D610A" w:rsidRDefault="009D6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9F6E2C" w14:textId="2236F70A" w:rsidR="009D610A" w:rsidRDefault="003367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Документа планирования регулярных </w:t>
      </w:r>
    </w:p>
    <w:p w14:paraId="2B525EE9" w14:textId="77777777" w:rsidR="009D610A" w:rsidRDefault="003367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перевозок пассажиров и багажа автомобильным транспортом </w:t>
      </w:r>
    </w:p>
    <w:p w14:paraId="120FCAB8" w14:textId="77777777" w:rsidR="009D610A" w:rsidRDefault="003367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муниципальных маршрута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х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на</w:t>
      </w:r>
      <w:r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территории </w:t>
      </w:r>
    </w:p>
    <w:p w14:paraId="02E09F8F" w14:textId="31B00B68" w:rsidR="009D610A" w:rsidRDefault="003367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E55D297" w14:textId="77777777" w:rsidR="009D610A" w:rsidRDefault="003367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7CDA0D" w14:textId="77777777" w:rsidR="009D610A" w:rsidRDefault="003367F0"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Федеральными законами  от 06.10.2003 г. № 131-ФЗ «Об общих принципах организации местного самоупр</w:t>
      </w:r>
      <w:r>
        <w:rPr>
          <w:rFonts w:ascii="Times New Roman" w:hAnsi="Times New Roman" w:cs="Times New Roman"/>
          <w:sz w:val="28"/>
          <w:szCs w:val="28"/>
        </w:rPr>
        <w:t xml:space="preserve">авления в Российской Федерации», от 13.07.2015 г. </w:t>
      </w:r>
      <w:hyperlink r:id="rId8" w:history="1">
        <w:r>
          <w:rPr>
            <w:rFonts w:ascii="Times New Roman" w:hAnsi="Times New Roman" w:cs="Times New Roman"/>
            <w:sz w:val="28"/>
            <w:szCs w:val="28"/>
          </w:rPr>
          <w:t>№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220-ФЗ «Об организации регулярных перевозок пассажиров и багажа автомобил</w:t>
      </w:r>
      <w:r>
        <w:rPr>
          <w:rFonts w:ascii="Times New Roman" w:hAnsi="Times New Roman" w:cs="Times New Roman"/>
          <w:sz w:val="28"/>
          <w:szCs w:val="28"/>
        </w:rPr>
        <w:t>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Решением Думы Анучинского муниципального округа  от 27.10.2021 г. №  246-НПА «Об утвержден</w:t>
      </w:r>
      <w:r>
        <w:rPr>
          <w:rFonts w:ascii="Times New Roman" w:hAnsi="Times New Roman" w:cs="Times New Roman"/>
          <w:sz w:val="28"/>
          <w:szCs w:val="28"/>
        </w:rPr>
        <w:t>ии Положения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Анучинского муниципального округа»,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Анучинского муниципального округа от 17.11.2021 г. № 886-НПА «Об утверждении Порядка подготовки документа планирования регулярных перевозок пассажиров и багажа автомобильным транспортом по муниципальным маршрутам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</w:t>
      </w:r>
      <w:r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округа»,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Уставом </w:t>
      </w:r>
      <w:r>
        <w:rPr>
          <w:rFonts w:ascii="Times New Roman" w:hAnsi="Times New Roman" w:cs="Times New Roman"/>
          <w:sz w:val="28"/>
          <w:szCs w:val="28"/>
        </w:rPr>
        <w:lastRenderedPageBreak/>
        <w:t>Анучинского муниципального округа Приморского края, администрация Анучинского муниципального округа Приморского края</w:t>
      </w:r>
    </w:p>
    <w:p w14:paraId="79C6048E" w14:textId="77777777" w:rsidR="009D610A" w:rsidRDefault="003367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3CA9A1A4" w14:textId="77777777" w:rsidR="009D610A" w:rsidRDefault="003367F0" w:rsidP="003367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t xml:space="preserve"> </w:t>
      </w:r>
      <w:r>
        <w:t xml:space="preserve"> 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Признать утратившим силу постановление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 администрации Анучинского муниципального округа от 19.11.2021г.№ 899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Документа планирования регулярных перевозок пассажиров и багажа автомобильным транспортом на муниципальных маршрутах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52AAD357" w14:textId="622B5D17" w:rsidR="009D610A" w:rsidRDefault="003367F0" w:rsidP="003367F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Признать утратившим силу постановление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 администрации Анучинского муниципального округа от 13.02.2025г. № 125 «О внесении изменений в постановление администрации Анучинского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утверждении Документа планирования регулярных перевозок па</w:t>
      </w:r>
      <w:r>
        <w:rPr>
          <w:rFonts w:ascii="Times New Roman" w:hAnsi="Times New Roman" w:cs="Times New Roman"/>
          <w:sz w:val="28"/>
          <w:szCs w:val="28"/>
        </w:rPr>
        <w:t xml:space="preserve">ссажиров и багажа автомобильным транспортом на муниципальных маршрутах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E7A845F" w14:textId="77777777" w:rsidR="009D610A" w:rsidRDefault="003367F0" w:rsidP="003367F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 У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твердить Документ планирования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регулярных перевозок пассажиров и багажа автомобильным транспортом на муниципальных маршрутах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 (прилагается)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353390" w14:textId="77777777" w:rsidR="009D610A" w:rsidRDefault="003367F0" w:rsidP="003367F0">
      <w:pPr>
        <w:pStyle w:val="a4"/>
        <w:tabs>
          <w:tab w:val="left" w:pos="0"/>
          <w:tab w:val="left" w:pos="709"/>
        </w:tabs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 xml:space="preserve"> администрации Анучинского муниципального округа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>) опубликовать постановление в средствах массовой информации и разместить на официальном сайте администрации Анучи</w:t>
      </w:r>
      <w:r>
        <w:rPr>
          <w:sz w:val="28"/>
          <w:szCs w:val="28"/>
        </w:rPr>
        <w:t>нского муниципального округа Приморского края в информационно-телекоммуникационной сети Интернет.</w:t>
      </w:r>
    </w:p>
    <w:p w14:paraId="3D07E950" w14:textId="60C434D3" w:rsidR="009D610A" w:rsidRDefault="003367F0">
      <w:pPr>
        <w:pStyle w:val="a6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Контроль за исполнением данного постановления возложить на</w:t>
      </w:r>
      <w:r>
        <w:rPr>
          <w:rFonts w:ascii="Times New Roman" w:hAnsi="Times New Roman" w:cs="Times New Roman"/>
          <w:sz w:val="28"/>
          <w:szCs w:val="28"/>
        </w:rPr>
        <w:t xml:space="preserve"> первого</w:t>
      </w:r>
      <w:r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Анучинского муниципального округа (Дубовцев).</w:t>
      </w:r>
    </w:p>
    <w:p w14:paraId="738E7F45" w14:textId="77777777" w:rsidR="009D610A" w:rsidRDefault="009D610A">
      <w:pPr>
        <w:pStyle w:val="2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 w14:paraId="3CB578C5" w14:textId="77777777" w:rsidR="009D610A" w:rsidRDefault="003367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Ану</w:t>
      </w:r>
      <w:r>
        <w:rPr>
          <w:rFonts w:ascii="Times New Roman" w:hAnsi="Times New Roman" w:cs="Times New Roman"/>
          <w:sz w:val="28"/>
          <w:szCs w:val="28"/>
        </w:rPr>
        <w:t xml:space="preserve">чинского </w:t>
      </w:r>
    </w:p>
    <w:p w14:paraId="18E6FD67" w14:textId="77777777" w:rsidR="009D610A" w:rsidRDefault="003367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  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.Я.Янчук</w:t>
      </w:r>
      <w:proofErr w:type="spellEnd"/>
    </w:p>
    <w:p w14:paraId="7094181B" w14:textId="77777777" w:rsidR="009D610A" w:rsidRDefault="009D61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5E80ED" w14:textId="77777777" w:rsidR="003367F0" w:rsidRDefault="003367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68A60EE" w14:textId="349F1E69" w:rsidR="009D610A" w:rsidRDefault="003367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Утвержден</w:t>
      </w:r>
    </w:p>
    <w:p w14:paraId="55B55011" w14:textId="5F84FBAE" w:rsidR="009D610A" w:rsidRDefault="003367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Постановлением главы </w:t>
      </w:r>
    </w:p>
    <w:p w14:paraId="27CD9290" w14:textId="77777777" w:rsidR="009D610A" w:rsidRDefault="003367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Анучинского муниципального округа</w:t>
      </w:r>
    </w:p>
    <w:p w14:paraId="147C77DB" w14:textId="0B30812B" w:rsidR="009D610A" w:rsidRDefault="003367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08.07.2026 </w:t>
      </w:r>
      <w:r>
        <w:rPr>
          <w:rFonts w:ascii="Times New Roman" w:hAnsi="Times New Roman" w:cs="Times New Roman"/>
          <w:sz w:val="20"/>
          <w:szCs w:val="20"/>
        </w:rPr>
        <w:t>г. №602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60EC25C" w14:textId="77777777" w:rsidR="009D610A" w:rsidRDefault="009D61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F4306EE" w14:textId="77777777" w:rsidR="009D610A" w:rsidRDefault="009D61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96DCB8D" w14:textId="77777777" w:rsidR="009D610A" w:rsidRDefault="003367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Документ</w:t>
      </w:r>
    </w:p>
    <w:p w14:paraId="1426BA11" w14:textId="77777777" w:rsidR="009D610A" w:rsidRDefault="003367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планирования регулярных перевозок пассажиров и багажа автомобильным транспортом на муниципальных маршрутах 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на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территории Анучинского муниципального округа</w:t>
      </w:r>
    </w:p>
    <w:p w14:paraId="2CBCC97C" w14:textId="77777777" w:rsidR="009D610A" w:rsidRDefault="009D610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8A736F" w14:textId="77777777" w:rsidR="009D610A" w:rsidRDefault="003367F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>
        <w:rPr>
          <w:rFonts w:ascii="Times New Roman" w:hAnsi="Times New Roman" w:cs="Times New Roman"/>
          <w:bCs/>
          <w:sz w:val="24"/>
          <w:szCs w:val="24"/>
        </w:rPr>
        <w:t xml:space="preserve">Документ планирования регулярных перевозок пассажиров и багажа автомобильным транспортом на муниципальных маршрутах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территории Анучинского муниципального округа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– документ планирования) </w:t>
      </w:r>
      <w:r>
        <w:rPr>
          <w:rFonts w:ascii="Times New Roman" w:hAnsi="Times New Roman" w:cs="Times New Roman"/>
          <w:sz w:val="24"/>
          <w:szCs w:val="24"/>
        </w:rPr>
        <w:t xml:space="preserve">разработан в целях реализации положений Федерального </w:t>
      </w:r>
      <w:hyperlink r:id="rId9" w:history="1">
        <w:r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13.07.2015 г. № 220-ФЗ «Об организации регулярных перевозок пассажиров и багажа автомобиль</w:t>
      </w:r>
      <w:r>
        <w:rPr>
          <w:rFonts w:ascii="Times New Roman" w:hAnsi="Times New Roman" w:cs="Times New Roman"/>
          <w:sz w:val="24"/>
          <w:szCs w:val="24"/>
        </w:rPr>
        <w:t>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- Федеральный закон 220-ФЗ)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Решения Думы Анучинского муниципального округа  от 27.10</w:t>
      </w:r>
      <w:r>
        <w:rPr>
          <w:rFonts w:ascii="Times New Roman" w:hAnsi="Times New Roman" w:cs="Times New Roman"/>
          <w:sz w:val="24"/>
          <w:szCs w:val="24"/>
        </w:rPr>
        <w:t>.2021 г № 246-НПА «Об утверждении Положения 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 Анучинского муниципального округа», </w:t>
      </w:r>
      <w:r>
        <w:rPr>
          <w:rFonts w:ascii="Times New Roman" w:hAnsi="Times New Roman" w:cs="Times New Roman"/>
          <w:sz w:val="24"/>
          <w:szCs w:val="24"/>
        </w:rPr>
        <w:t>постановления администрации Анучинского муни</w:t>
      </w:r>
      <w:r>
        <w:rPr>
          <w:rFonts w:ascii="Times New Roman" w:hAnsi="Times New Roman" w:cs="Times New Roman"/>
          <w:sz w:val="24"/>
          <w:szCs w:val="24"/>
        </w:rPr>
        <w:t>ципального округа от 17.11.2021 г. № 886-НПА «Об утверждении Порядка подготовки документа планирования регулярных перевозок пассажиров и багажа автомобильным транспортом по муниципальным маршрутам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территории Анучинского муниципального округа»,</w:t>
      </w:r>
      <w:r>
        <w:rPr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и включ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ает в себя:</w:t>
      </w:r>
    </w:p>
    <w:p w14:paraId="177B5DEA" w14:textId="77777777" w:rsidR="009D610A" w:rsidRDefault="003367F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hyperlink w:anchor="Par57" w:history="1">
        <w:r>
          <w:rPr>
            <w:rFonts w:ascii="Times New Roman" w:eastAsia="Calibri" w:hAnsi="Times New Roman" w:cs="Times New Roman"/>
            <w:sz w:val="24"/>
            <w:szCs w:val="24"/>
            <w:lang w:eastAsia="en-US"/>
          </w:rPr>
          <w:t>сведения</w:t>
        </w:r>
      </w:hyperlink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 видах регулярных перевозок пассажиров и багажа автомобильным транспортом на муниципальных маршрутах регулярных перевозок на территории Анучинского муниципального округа согласно приложению № 1 к настоящему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документу планирования;</w:t>
      </w:r>
    </w:p>
    <w:p w14:paraId="72CEA5C2" w14:textId="77777777" w:rsidR="009D610A" w:rsidRDefault="003367F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hyperlink w:anchor="Par1035" w:history="1">
        <w:r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перечень</w:t>
        </w:r>
      </w:hyperlink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мероприятий по развитию муниципальных маршрутов регулярных перевозок пассажиров и багажа автомобильным транспортом на территории Анучинского муниципального округа согласно приложению № 2 к настоящему документу планирования.</w:t>
      </w:r>
    </w:p>
    <w:p w14:paraId="7CB9F5D0" w14:textId="77777777" w:rsidR="009D610A" w:rsidRDefault="003367F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2. Целями планирования регулярн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ых перевозок пассажиров и багажа автомобильным транспортом на муниципальных маршрутах регулярных перевозок на территории Анучинского муниципального округа являются:</w:t>
      </w:r>
    </w:p>
    <w:p w14:paraId="051833F6" w14:textId="77777777" w:rsidR="009D610A" w:rsidRDefault="003367F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а) обеспечение потребностей населения в услугах транспорта общего пользования;</w:t>
      </w:r>
    </w:p>
    <w:p w14:paraId="0C8E208A" w14:textId="77777777" w:rsidR="009D610A" w:rsidRDefault="003367F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б) повышение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качества транспортного обслуживания населения на муниципальных маршрутах регулярных перевозок.</w:t>
      </w:r>
    </w:p>
    <w:p w14:paraId="4382FC24" w14:textId="77777777" w:rsidR="009D610A" w:rsidRDefault="003367F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3. В рамках реализации целей, указанных в пункте 2 настоящего документа планирования, основными задачами являются:</w:t>
      </w:r>
    </w:p>
    <w:p w14:paraId="130FB8CA" w14:textId="77777777" w:rsidR="009D610A" w:rsidRDefault="003367F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а) формирование оптимальной маршрутной сети р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егулярных перевозок пассажиров и багажа на муниципальных маршрутах регулярных перевозок на территории Анучинского муниципального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округа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,к</w:t>
      </w:r>
      <w:r>
        <w:rPr>
          <w:rFonts w:ascii="Times New Roman" w:eastAsia="SimSun" w:hAnsi="Times New Roman" w:cs="Times New Roman"/>
          <w:sz w:val="24"/>
          <w:szCs w:val="24"/>
        </w:rPr>
        <w:t>онтроль</w:t>
      </w:r>
      <w:proofErr w:type="spellEnd"/>
      <w:proofErr w:type="gramEnd"/>
      <w:r>
        <w:rPr>
          <w:rFonts w:ascii="Times New Roman" w:eastAsia="SimSun" w:hAnsi="Times New Roman" w:cs="Times New Roman"/>
          <w:sz w:val="24"/>
          <w:szCs w:val="24"/>
        </w:rPr>
        <w:t xml:space="preserve"> и мониторин</w:t>
      </w:r>
      <w:r>
        <w:rPr>
          <w:rFonts w:ascii="Times New Roman" w:eastAsia="SimSun" w:hAnsi="Times New Roman" w:cs="Times New Roman"/>
          <w:sz w:val="24"/>
          <w:szCs w:val="24"/>
        </w:rPr>
        <w:t>г.</w:t>
      </w:r>
    </w:p>
    <w:p w14:paraId="5D30CA57" w14:textId="77777777" w:rsidR="009D610A" w:rsidRDefault="003367F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б) проведение конкурсных процедур на право осуществления регулярных перевозок пассажиров и багажа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муниципальных маршрутах регулярных перевозок на территории Анучинского муниципального округа;</w:t>
      </w:r>
    </w:p>
    <w:p w14:paraId="33CF44D9" w14:textId="77777777" w:rsidR="009D610A" w:rsidRDefault="003367F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 Настоящий документ планирования подлежит размещению на официальном сайте Анучинского муниципального округа в информационно-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телекоммуникационной сети «Инте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рнет».</w:t>
      </w:r>
    </w:p>
    <w:p w14:paraId="3190F91F" w14:textId="77777777" w:rsidR="009D610A" w:rsidRDefault="009D610A">
      <w:pPr>
        <w:spacing w:line="360" w:lineRule="auto"/>
        <w:jc w:val="right"/>
        <w:rPr>
          <w:sz w:val="28"/>
          <w:szCs w:val="28"/>
        </w:rPr>
      </w:pPr>
    </w:p>
    <w:p w14:paraId="21B1EE42" w14:textId="77777777" w:rsidR="009D610A" w:rsidRDefault="009D610A">
      <w:pPr>
        <w:jc w:val="right"/>
        <w:rPr>
          <w:sz w:val="26"/>
          <w:szCs w:val="26"/>
        </w:rPr>
      </w:pPr>
    </w:p>
    <w:p w14:paraId="420E2534" w14:textId="77777777" w:rsidR="009D610A" w:rsidRDefault="009D610A">
      <w:pPr>
        <w:jc w:val="right"/>
        <w:rPr>
          <w:sz w:val="26"/>
          <w:szCs w:val="26"/>
        </w:rPr>
      </w:pPr>
    </w:p>
    <w:p w14:paraId="33B623D1" w14:textId="77777777" w:rsidR="009D610A" w:rsidRDefault="009D610A">
      <w:pPr>
        <w:jc w:val="right"/>
        <w:rPr>
          <w:sz w:val="26"/>
          <w:szCs w:val="26"/>
        </w:rPr>
      </w:pPr>
    </w:p>
    <w:p w14:paraId="6D88E04A" w14:textId="77777777" w:rsidR="009D610A" w:rsidRDefault="009D610A">
      <w:pPr>
        <w:jc w:val="right"/>
        <w:rPr>
          <w:sz w:val="26"/>
          <w:szCs w:val="26"/>
        </w:rPr>
      </w:pPr>
    </w:p>
    <w:p w14:paraId="37116F25" w14:textId="77777777" w:rsidR="009D610A" w:rsidRDefault="009D610A">
      <w:pPr>
        <w:jc w:val="right"/>
        <w:rPr>
          <w:sz w:val="26"/>
          <w:szCs w:val="26"/>
        </w:rPr>
      </w:pPr>
    </w:p>
    <w:p w14:paraId="32E1A673" w14:textId="77777777" w:rsidR="009D610A" w:rsidRDefault="009D610A">
      <w:pPr>
        <w:jc w:val="right"/>
        <w:rPr>
          <w:sz w:val="26"/>
          <w:szCs w:val="26"/>
        </w:rPr>
      </w:pPr>
    </w:p>
    <w:p w14:paraId="15BB529C" w14:textId="77777777" w:rsidR="009D610A" w:rsidRDefault="009D610A">
      <w:pPr>
        <w:jc w:val="right"/>
        <w:rPr>
          <w:sz w:val="26"/>
          <w:szCs w:val="26"/>
        </w:rPr>
      </w:pPr>
    </w:p>
    <w:p w14:paraId="4E5CF36D" w14:textId="77777777" w:rsidR="009D610A" w:rsidRDefault="009D610A">
      <w:pPr>
        <w:jc w:val="right"/>
        <w:rPr>
          <w:sz w:val="26"/>
          <w:szCs w:val="26"/>
        </w:rPr>
      </w:pPr>
    </w:p>
    <w:p w14:paraId="5EF384BF" w14:textId="77777777" w:rsidR="009D610A" w:rsidRDefault="009D610A">
      <w:pPr>
        <w:jc w:val="right"/>
        <w:rPr>
          <w:sz w:val="26"/>
          <w:szCs w:val="26"/>
        </w:rPr>
      </w:pPr>
    </w:p>
    <w:p w14:paraId="3F387FA9" w14:textId="77777777" w:rsidR="009D610A" w:rsidRDefault="009D610A">
      <w:pPr>
        <w:jc w:val="right"/>
        <w:rPr>
          <w:sz w:val="26"/>
          <w:szCs w:val="26"/>
        </w:rPr>
      </w:pPr>
    </w:p>
    <w:p w14:paraId="75863BED" w14:textId="77777777" w:rsidR="009D610A" w:rsidRDefault="009D610A">
      <w:pPr>
        <w:jc w:val="right"/>
        <w:rPr>
          <w:sz w:val="26"/>
          <w:szCs w:val="26"/>
        </w:rPr>
      </w:pPr>
    </w:p>
    <w:p w14:paraId="39B5E284" w14:textId="77777777" w:rsidR="009D610A" w:rsidRDefault="009D610A">
      <w:pPr>
        <w:jc w:val="right"/>
        <w:rPr>
          <w:sz w:val="26"/>
          <w:szCs w:val="26"/>
        </w:rPr>
      </w:pPr>
    </w:p>
    <w:p w14:paraId="11BFBFB1" w14:textId="77777777" w:rsidR="009D610A" w:rsidRDefault="009D610A">
      <w:pPr>
        <w:jc w:val="right"/>
        <w:rPr>
          <w:sz w:val="26"/>
          <w:szCs w:val="26"/>
        </w:rPr>
      </w:pPr>
    </w:p>
    <w:p w14:paraId="0429A5B2" w14:textId="77777777" w:rsidR="009D610A" w:rsidRDefault="009D610A">
      <w:pPr>
        <w:jc w:val="right"/>
        <w:rPr>
          <w:sz w:val="26"/>
          <w:szCs w:val="26"/>
        </w:rPr>
      </w:pPr>
    </w:p>
    <w:p w14:paraId="4CC66093" w14:textId="77777777" w:rsidR="009D610A" w:rsidRDefault="009D610A">
      <w:pPr>
        <w:jc w:val="right"/>
        <w:rPr>
          <w:sz w:val="26"/>
          <w:szCs w:val="26"/>
        </w:rPr>
      </w:pPr>
    </w:p>
    <w:p w14:paraId="7173C91B" w14:textId="77777777" w:rsidR="009D610A" w:rsidRDefault="009D610A">
      <w:pPr>
        <w:jc w:val="right"/>
        <w:rPr>
          <w:sz w:val="26"/>
          <w:szCs w:val="26"/>
        </w:rPr>
      </w:pPr>
    </w:p>
    <w:p w14:paraId="01F70B9F" w14:textId="77777777" w:rsidR="009D610A" w:rsidRDefault="009D610A">
      <w:pPr>
        <w:jc w:val="right"/>
        <w:rPr>
          <w:sz w:val="26"/>
          <w:szCs w:val="26"/>
        </w:rPr>
      </w:pPr>
    </w:p>
    <w:p w14:paraId="7D857B25" w14:textId="77777777" w:rsidR="009D610A" w:rsidRDefault="009D610A">
      <w:pPr>
        <w:jc w:val="right"/>
        <w:rPr>
          <w:sz w:val="26"/>
          <w:szCs w:val="26"/>
        </w:rPr>
      </w:pPr>
    </w:p>
    <w:p w14:paraId="04D236FA" w14:textId="77777777" w:rsidR="009D610A" w:rsidRDefault="009D610A">
      <w:pPr>
        <w:jc w:val="right"/>
        <w:rPr>
          <w:sz w:val="26"/>
          <w:szCs w:val="26"/>
        </w:rPr>
      </w:pPr>
    </w:p>
    <w:p w14:paraId="0F93DB08" w14:textId="77777777" w:rsidR="009D610A" w:rsidRDefault="003367F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>Приложение № 1</w:t>
      </w:r>
    </w:p>
    <w:p w14:paraId="36467CF3" w14:textId="77777777" w:rsidR="009D610A" w:rsidRDefault="003367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к Документу планирования </w:t>
      </w:r>
    </w:p>
    <w:p w14:paraId="49345536" w14:textId="77777777" w:rsidR="009D610A" w:rsidRDefault="003367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регулярных перевозок пассажиров и </w:t>
      </w:r>
    </w:p>
    <w:p w14:paraId="77B5D7C6" w14:textId="77777777" w:rsidR="009D610A" w:rsidRDefault="003367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багажа автомобильным транспортом </w:t>
      </w:r>
    </w:p>
    <w:p w14:paraId="1623BAFF" w14:textId="77777777" w:rsidR="009D610A" w:rsidRDefault="003367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на муниципальных маршрутах на территории </w:t>
      </w:r>
    </w:p>
    <w:p w14:paraId="73C98A0C" w14:textId="77777777" w:rsidR="009D610A" w:rsidRDefault="003367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>Анучинского муниципального округа</w:t>
      </w:r>
    </w:p>
    <w:p w14:paraId="15C1DE28" w14:textId="77777777" w:rsidR="009D610A" w:rsidRDefault="009D610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4974584E" w14:textId="77777777" w:rsidR="009D610A" w:rsidRDefault="003367F0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bookmarkStart w:id="1" w:name="Par57"/>
      <w:bookmarkEnd w:id="1"/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Сведения </w:t>
      </w:r>
    </w:p>
    <w:p w14:paraId="0F6C95E2" w14:textId="77777777" w:rsidR="009D610A" w:rsidRDefault="003367F0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о видах регулярных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перевозок пассажиров и багажа автомобильным транспортом на муниципальных маршрутах на территории Анучинского муниципального округа</w:t>
      </w:r>
    </w:p>
    <w:p w14:paraId="53BEC802" w14:textId="77777777" w:rsidR="009D610A" w:rsidRDefault="009D610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tbl>
      <w:tblPr>
        <w:tblW w:w="934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1152"/>
        <w:gridCol w:w="2552"/>
        <w:gridCol w:w="1559"/>
        <w:gridCol w:w="2126"/>
        <w:gridCol w:w="1408"/>
      </w:tblGrid>
      <w:tr w:rsidR="009D610A" w14:paraId="6B33AF8D" w14:textId="77777777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C473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53CF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Номер маршрута регулярных перевозок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F27B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Наименование маршрута регулярных перевозок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4110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Вид сообщения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B743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Вид маршрута (вид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регулярных перевозок)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64E1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Примечание</w:t>
            </w:r>
          </w:p>
        </w:tc>
      </w:tr>
      <w:tr w:rsidR="009D610A" w14:paraId="1925456A" w14:textId="77777777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ADAF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EDE9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ED97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B40F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AD77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9E8D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9D610A" w14:paraId="5CA9234B" w14:textId="77777777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C435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F0C7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0618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«Анучино - Муравейка»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8DAD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пригородное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0036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регулируемый тариф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F3B5" w14:textId="77777777" w:rsidR="009D610A" w:rsidRDefault="009D610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D610A" w14:paraId="2DD044F1" w14:textId="77777777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EB75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C0F8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BF4A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«Анучино-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Ильмаковка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4183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пригородное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314E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регулируемый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тариф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5AB2" w14:textId="77777777" w:rsidR="009D610A" w:rsidRDefault="009D610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D610A" w14:paraId="6E338060" w14:textId="77777777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A925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B0E1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89AC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Пухово-Анучино-Пухово»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4E79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пригородное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3A45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регулируемый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тариф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3965" w14:textId="77777777" w:rsidR="009D610A" w:rsidRDefault="009D610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D610A" w14:paraId="1C981DD2" w14:textId="77777777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D4EA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0089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2DFC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Шекляево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-Анучино-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Шекляево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E872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пригордное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5DB2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регулируемый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тариф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27F1" w14:textId="77777777" w:rsidR="009D610A" w:rsidRDefault="009D610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12BCCFE4" w14:textId="77777777" w:rsidR="009D610A" w:rsidRDefault="009D610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080260E" w14:textId="77777777" w:rsidR="009D610A" w:rsidRDefault="009D610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F40EB2E" w14:textId="77777777" w:rsidR="009D610A" w:rsidRDefault="009D610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88B4CE7" w14:textId="77777777" w:rsidR="009D610A" w:rsidRDefault="009D610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3122A3D" w14:textId="77777777" w:rsidR="009D610A" w:rsidRDefault="009D610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AEB246D" w14:textId="77777777" w:rsidR="009D610A" w:rsidRDefault="009D610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9E14143" w14:textId="77777777" w:rsidR="009D610A" w:rsidRDefault="009D610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191951D" w14:textId="77777777" w:rsidR="009D610A" w:rsidRDefault="009D610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91230FB" w14:textId="77777777" w:rsidR="009D610A" w:rsidRDefault="009D610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9EDF6E8" w14:textId="77777777" w:rsidR="009D610A" w:rsidRDefault="009D610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92612E7" w14:textId="77777777" w:rsidR="009D610A" w:rsidRDefault="003367F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  <w:bookmarkStart w:id="2" w:name="Par1035"/>
      <w:bookmarkEnd w:id="2"/>
      <w:r>
        <w:rPr>
          <w:rFonts w:ascii="Times New Roman" w:eastAsia="Calibri" w:hAnsi="Times New Roman" w:cs="Times New Roman"/>
          <w:sz w:val="20"/>
          <w:szCs w:val="20"/>
          <w:lang w:eastAsia="en-US"/>
        </w:rPr>
        <w:t>Приложение № 2</w:t>
      </w:r>
    </w:p>
    <w:p w14:paraId="64AFDB9E" w14:textId="77777777" w:rsidR="009D610A" w:rsidRDefault="003367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к Документу планирования </w:t>
      </w:r>
    </w:p>
    <w:p w14:paraId="498922FA" w14:textId="77777777" w:rsidR="009D610A" w:rsidRDefault="003367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регулярных перевозок пассажиров и </w:t>
      </w:r>
    </w:p>
    <w:p w14:paraId="2D0F9DD9" w14:textId="77777777" w:rsidR="009D610A" w:rsidRDefault="003367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багажа автомобильным транспортом </w:t>
      </w:r>
    </w:p>
    <w:p w14:paraId="4B275D2E" w14:textId="77777777" w:rsidR="009D610A" w:rsidRDefault="003367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на муниципальных маршрутах на территории </w:t>
      </w:r>
    </w:p>
    <w:p w14:paraId="402E9543" w14:textId="77777777" w:rsidR="009D610A" w:rsidRDefault="003367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>Анучинского муниципального округа</w:t>
      </w:r>
    </w:p>
    <w:p w14:paraId="5621063A" w14:textId="77777777" w:rsidR="009D610A" w:rsidRDefault="009D610A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BF8C592" w14:textId="77777777" w:rsidR="009D610A" w:rsidRDefault="009D610A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1C05E76" w14:textId="77777777" w:rsidR="009D610A" w:rsidRDefault="009D610A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BF4A856" w14:textId="77777777" w:rsidR="009D610A" w:rsidRDefault="003367F0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Перечень</w:t>
      </w:r>
    </w:p>
    <w:p w14:paraId="23EAD26C" w14:textId="77777777" w:rsidR="009D610A" w:rsidRDefault="003367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мероприятий по развитию муниципальных маршрутов регулярных перевозок </w:t>
      </w:r>
    </w:p>
    <w:p w14:paraId="0297315C" w14:textId="77777777" w:rsidR="009D610A" w:rsidRDefault="003367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пассажиров и багажа автомобильным транспортом на территории</w:t>
      </w:r>
    </w:p>
    <w:p w14:paraId="7D4D4BC4" w14:textId="77777777" w:rsidR="009D610A" w:rsidRDefault="003367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Анучинского муниципального округа</w:t>
      </w:r>
    </w:p>
    <w:p w14:paraId="1960AB00" w14:textId="77777777" w:rsidR="009D610A" w:rsidRDefault="009D610A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C8CCEBB" w14:textId="77777777" w:rsidR="009D610A" w:rsidRDefault="009D610A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3260"/>
        <w:gridCol w:w="1985"/>
        <w:gridCol w:w="3544"/>
      </w:tblGrid>
      <w:tr w:rsidR="009D610A" w14:paraId="6B3F56A0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AA76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3222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FDD8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Срок исполнения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29D9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Ответственный за </w:t>
            </w:r>
            <w:r>
              <w:rPr>
                <w:rFonts w:ascii="Times New Roman" w:eastAsia="Calibri" w:hAnsi="Times New Roman" w:cs="Times New Roman"/>
                <w:lang w:eastAsia="en-US"/>
              </w:rPr>
              <w:t>проведение мероприятия</w:t>
            </w:r>
          </w:p>
        </w:tc>
      </w:tr>
      <w:tr w:rsidR="009D610A" w14:paraId="462AC4D0" w14:textId="77777777">
        <w:trPr>
          <w:trHeight w:val="3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2E6F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5156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1134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E43E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9D610A" w14:paraId="2930C95D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326E" w14:textId="77777777" w:rsidR="009D610A" w:rsidRDefault="003367F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A21D" w14:textId="77777777" w:rsidR="009D610A" w:rsidRDefault="003367F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Установление, изменение и отмена муниципальных маршрутов регулярных перевозок пассажиров и багажа автомобильным транспортом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31FC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8FA0" w14:textId="77777777" w:rsidR="009D610A" w:rsidRDefault="003367F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жизнеобеспечения администрации Анучинского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муниципального округа</w:t>
            </w:r>
          </w:p>
        </w:tc>
      </w:tr>
      <w:tr w:rsidR="009D610A" w14:paraId="514BE8AE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BF43" w14:textId="77777777" w:rsidR="009D610A" w:rsidRDefault="003367F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5C4F" w14:textId="77777777" w:rsidR="009D610A" w:rsidRDefault="003367F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Ведение реестра муниципальных маршрутов регулярных перевозок пассажиров и багажа автомобильным транспортом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1CEA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0B29" w14:textId="77777777" w:rsidR="009D610A" w:rsidRDefault="003367F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жизнеобеспечения администрации Анучинского муниципального округа</w:t>
            </w:r>
          </w:p>
        </w:tc>
      </w:tr>
      <w:tr w:rsidR="009D610A" w14:paraId="28947B58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2B4F" w14:textId="77777777" w:rsidR="009D610A" w:rsidRDefault="003367F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5635" w14:textId="77777777" w:rsidR="009D610A" w:rsidRDefault="003367F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Заключение муниципального контракта в 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074C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 мере необходимости, 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с учетом положений </w:t>
            </w:r>
            <w:hyperlink r:id="rId10" w:history="1">
              <w:r>
                <w:rPr>
                  <w:rFonts w:ascii="Times New Roman" w:eastAsiaTheme="minorHAnsi" w:hAnsi="Times New Roman" w:cs="Times New Roman"/>
                  <w:color w:val="000000" w:themeColor="text1"/>
                  <w:sz w:val="24"/>
                  <w:szCs w:val="24"/>
                  <w:lang w:eastAsia="en-US"/>
                </w:rPr>
                <w:t>статьи 14</w:t>
              </w:r>
            </w:hyperlink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Федерального закона № 220-ФЗ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B280" w14:textId="77777777" w:rsidR="009D610A" w:rsidRDefault="003367F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жизнеобеспечения администрации Анучинского муниц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ипального округа</w:t>
            </w:r>
          </w:p>
        </w:tc>
      </w:tr>
      <w:tr w:rsidR="009D610A" w14:paraId="4C506A5D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A434" w14:textId="77777777" w:rsidR="009D610A" w:rsidRDefault="003367F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3DF1" w14:textId="77777777" w:rsidR="009D610A" w:rsidRDefault="003367F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Выдача свидетельства об осуществлении перевозок по муниципальному маршруту регулярных перевозок пассажиров и багажа автомобильным транспортом и карт соответствующего маршрута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F6A7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сроки, предусмотренные Федеральным </w:t>
            </w:r>
            <w:hyperlink r:id="rId11" w:history="1">
              <w:r>
                <w:rPr>
                  <w:rFonts w:ascii="Times New Roman" w:eastAsia="Calibri" w:hAnsi="Times New Roman" w:cs="Times New Roman"/>
                  <w:sz w:val="24"/>
                  <w:szCs w:val="24"/>
                  <w:lang w:eastAsia="en-US"/>
                </w:rPr>
                <w:t>законом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220-ФЗ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5609" w14:textId="77777777" w:rsidR="009D610A" w:rsidRDefault="003367F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жизнеобеспечения администрации Анучинского муниципального округа</w:t>
            </w:r>
          </w:p>
        </w:tc>
      </w:tr>
      <w:tr w:rsidR="009D610A" w14:paraId="1FF9B659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C7C" w14:textId="77777777" w:rsidR="009D610A" w:rsidRDefault="003367F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CDB3" w14:textId="77777777" w:rsidR="009D610A" w:rsidRDefault="003367F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Изменение вида регулярных перевозок 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муниципальным маршрутам регулярных перевозок пассажиров и багажа автомобильным транспортом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1EE7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359" w14:textId="77777777" w:rsidR="009D610A" w:rsidRDefault="003367F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жизнеобеспечения администрации Анучинского муниципального округа</w:t>
            </w:r>
          </w:p>
        </w:tc>
      </w:tr>
      <w:tr w:rsidR="009D610A" w14:paraId="6991F8C4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4614" w14:textId="77777777" w:rsidR="009D610A" w:rsidRDefault="003367F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4DA0" w14:textId="77777777" w:rsidR="009D610A" w:rsidRDefault="003367F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мониторинга состояния транспортного обслуживания населени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 на территории Анучинского муниципального округа в целях определения потребности населения в пассажирских перевозках автомобильным транспортом общего пользования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BD3A" w14:textId="77777777" w:rsidR="009D610A" w:rsidRDefault="003367F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4C91" w14:textId="77777777" w:rsidR="009D610A" w:rsidRDefault="003367F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жизнеобеспечения администрации Анучинского муниципального округа</w:t>
            </w:r>
          </w:p>
        </w:tc>
      </w:tr>
    </w:tbl>
    <w:p w14:paraId="200169D8" w14:textId="77777777" w:rsidR="009D610A" w:rsidRDefault="009D610A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14659DC" w14:textId="77777777" w:rsidR="009D610A" w:rsidRDefault="009D610A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9D610A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30236D" w14:textId="77777777" w:rsidR="009D610A" w:rsidRDefault="003367F0">
      <w:pPr>
        <w:spacing w:line="240" w:lineRule="auto"/>
      </w:pPr>
      <w:r>
        <w:separator/>
      </w:r>
    </w:p>
  </w:endnote>
  <w:endnote w:type="continuationSeparator" w:id="0">
    <w:p w14:paraId="68070E61" w14:textId="77777777" w:rsidR="009D610A" w:rsidRDefault="003367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D95CD2" w14:textId="77777777" w:rsidR="009D610A" w:rsidRDefault="003367F0">
      <w:pPr>
        <w:spacing w:after="0"/>
      </w:pPr>
      <w:r>
        <w:separator/>
      </w:r>
    </w:p>
  </w:footnote>
  <w:footnote w:type="continuationSeparator" w:id="0">
    <w:p w14:paraId="60585572" w14:textId="77777777" w:rsidR="009D610A" w:rsidRDefault="003367F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303E3"/>
    <w:multiLevelType w:val="singleLevel"/>
    <w:tmpl w:val="010303E3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5B3"/>
    <w:rsid w:val="000232B6"/>
    <w:rsid w:val="00051DC0"/>
    <w:rsid w:val="000543D0"/>
    <w:rsid w:val="001676EC"/>
    <w:rsid w:val="001A3C4B"/>
    <w:rsid w:val="001B008F"/>
    <w:rsid w:val="002705B3"/>
    <w:rsid w:val="002E33B9"/>
    <w:rsid w:val="003367F0"/>
    <w:rsid w:val="00341D16"/>
    <w:rsid w:val="003A2877"/>
    <w:rsid w:val="003D7034"/>
    <w:rsid w:val="004227E8"/>
    <w:rsid w:val="00455BBC"/>
    <w:rsid w:val="00497999"/>
    <w:rsid w:val="004A1936"/>
    <w:rsid w:val="0055445C"/>
    <w:rsid w:val="005A609E"/>
    <w:rsid w:val="006160C1"/>
    <w:rsid w:val="006474F8"/>
    <w:rsid w:val="006B67D7"/>
    <w:rsid w:val="006D1FF2"/>
    <w:rsid w:val="00751643"/>
    <w:rsid w:val="007958D5"/>
    <w:rsid w:val="007E2B8C"/>
    <w:rsid w:val="00886686"/>
    <w:rsid w:val="008D5483"/>
    <w:rsid w:val="00915515"/>
    <w:rsid w:val="00953C57"/>
    <w:rsid w:val="009D610A"/>
    <w:rsid w:val="009E4473"/>
    <w:rsid w:val="00AD4766"/>
    <w:rsid w:val="00B011AC"/>
    <w:rsid w:val="00B26DEC"/>
    <w:rsid w:val="00B40F4F"/>
    <w:rsid w:val="00B97290"/>
    <w:rsid w:val="00BA3D9A"/>
    <w:rsid w:val="00BB15A7"/>
    <w:rsid w:val="00BF5399"/>
    <w:rsid w:val="00C700EB"/>
    <w:rsid w:val="00C93D26"/>
    <w:rsid w:val="00D5741C"/>
    <w:rsid w:val="00E54627"/>
    <w:rsid w:val="00E94F7B"/>
    <w:rsid w:val="00F50FCD"/>
    <w:rsid w:val="00F602E0"/>
    <w:rsid w:val="00FA462B"/>
    <w:rsid w:val="00FA510B"/>
    <w:rsid w:val="21867256"/>
    <w:rsid w:val="37C8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F73F1"/>
  <w15:docId w15:val="{FCCF4DBF-A373-435F-B808-BF11367A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paragraph" w:styleId="a4">
    <w:name w:val="Normal (Web)"/>
    <w:basedOn w:val="a"/>
    <w:link w:val="a5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unhideWhenUsed/>
    <w:qFormat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Основной текст с отступом 2 Знак"/>
    <w:basedOn w:val="a0"/>
    <w:link w:val="2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5">
    <w:name w:val="Обычный (Интернет) Знак"/>
    <w:link w:val="a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336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67F0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3C9A4373F83A5231628F979455F8F9E3148E56AFE3AA67DE23799F2352E4AC402D45309B198279s7AB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56FCE68AB5CA5723B582F5F634222BB61AA66FB5FC9CA9FCD1E9EC8784C6920905BA3135B23815267EDD7E3F0FBh6B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5A81315731B97238E563722408018C20D7001FB42FEAC4CD64A720A1F68EEBF535631C8D7B0E6BC26531245DC9B78DEBDC96C7321923772z463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85DF030A7BC6B3B5E1C2E747FF8A1E8E5096C2F472DE9648D65B1060BA2D81F344FC09E3F6FBB8099AB691B513DFF8872F46157A28596E4G659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7</Pages>
  <Words>1395</Words>
  <Characters>7956</Characters>
  <Application>Microsoft Office Word</Application>
  <DocSecurity>0</DocSecurity>
  <Lines>66</Lines>
  <Paragraphs>18</Paragraphs>
  <ScaleCrop>false</ScaleCrop>
  <Company/>
  <LinksUpToDate>false</LinksUpToDate>
  <CharactersWithSpaces>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В. Бурдейная</dc:creator>
  <cp:lastModifiedBy>Татьяна Н. Малявка</cp:lastModifiedBy>
  <cp:revision>8</cp:revision>
  <cp:lastPrinted>2026-07-08T07:18:00Z</cp:lastPrinted>
  <dcterms:created xsi:type="dcterms:W3CDTF">2021-10-19T05:01:00Z</dcterms:created>
  <dcterms:modified xsi:type="dcterms:W3CDTF">2026-07-08T07:22:00Z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23E785731EAF4B97BC6918B1D4163619_12</vt:lpwstr>
  </property>
</Properties>
</file>